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1" w:rsidRDefault="00C80371" w:rsidP="00CF3A02">
      <w:pPr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C80371" w:rsidRDefault="00C80371" w:rsidP="00CF3A02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80371" w:rsidRDefault="00C80371" w:rsidP="00CF3A02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A0342">
        <w:rPr>
          <w:rFonts w:ascii="Times New Roman" w:hAnsi="Times New Roman"/>
          <w:b/>
          <w:sz w:val="28"/>
          <w:szCs w:val="28"/>
        </w:rPr>
        <w:t>о преодолени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A0342">
        <w:rPr>
          <w:rFonts w:ascii="Times New Roman" w:hAnsi="Times New Roman"/>
          <w:b/>
          <w:sz w:val="28"/>
          <w:szCs w:val="28"/>
        </w:rPr>
        <w:t xml:space="preserve"> отставани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A0342">
        <w:rPr>
          <w:rFonts w:ascii="Times New Roman" w:hAnsi="Times New Roman"/>
          <w:b/>
          <w:sz w:val="28"/>
          <w:szCs w:val="28"/>
        </w:rPr>
        <w:t xml:space="preserve"> при реализации</w:t>
      </w:r>
    </w:p>
    <w:p w:rsidR="00C80371" w:rsidRPr="00147020" w:rsidRDefault="00C80371" w:rsidP="00CF3A02">
      <w:pPr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sz w:val="28"/>
          <w:szCs w:val="28"/>
        </w:rPr>
        <w:t>рабочих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/>
          <w:b/>
          <w:bCs/>
          <w:sz w:val="28"/>
          <w:szCs w:val="28"/>
        </w:rPr>
        <w:t>по математике в 2019–2020 учебном году</w:t>
      </w:r>
    </w:p>
    <w:p w:rsidR="00C80371" w:rsidRDefault="00C80371" w:rsidP="00CF3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0371" w:rsidRPr="00FF15D6" w:rsidRDefault="00C80371" w:rsidP="005E3C47">
      <w:pPr>
        <w:autoSpaceDE w:val="0"/>
        <w:autoSpaceDN w:val="0"/>
        <w:adjustRightInd w:val="0"/>
        <w:spacing w:after="0"/>
        <w:ind w:left="50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Минайченко Н.С.</w:t>
      </w:r>
      <w:r w:rsidRPr="00FF15D6">
        <w:rPr>
          <w:rFonts w:ascii="Times New Roman" w:hAnsi="Times New Roman"/>
          <w:bCs/>
          <w:sz w:val="28"/>
          <w:szCs w:val="28"/>
        </w:rPr>
        <w:t>, методист Государственного автономного образовательного учреждения профессионального образования города Севастополя «Институт развития образования»</w:t>
      </w:r>
    </w:p>
    <w:p w:rsidR="00C80371" w:rsidRDefault="00C80371" w:rsidP="00CF3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0371" w:rsidRPr="006A0342" w:rsidRDefault="00C80371" w:rsidP="00CF3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практической помощи учителям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учебных предметов </w:t>
      </w:r>
      <w:r>
        <w:rPr>
          <w:rFonts w:ascii="Times New Roman" w:hAnsi="Times New Roman"/>
          <w:sz w:val="28"/>
          <w:szCs w:val="28"/>
        </w:rPr>
        <w:t>в 2019-2020 учебном году с учетом</w:t>
      </w:r>
      <w:r w:rsidRPr="006A0342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х</w:t>
      </w:r>
      <w:r w:rsidRPr="006A0342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 документов</w:t>
      </w:r>
      <w:r w:rsidRPr="006A0342">
        <w:rPr>
          <w:rFonts w:ascii="Times New Roman" w:hAnsi="Times New Roman"/>
          <w:sz w:val="28"/>
          <w:szCs w:val="28"/>
        </w:rPr>
        <w:t>: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 xml:space="preserve"> 29.12.</w:t>
      </w:r>
      <w:r w:rsidRPr="006A0342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№273-Ф3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(статья 28, пункт 7);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30.08.2013 №1015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порядка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бщеобразовательным программам – </w:t>
      </w:r>
      <w:r w:rsidRPr="006A0342">
        <w:rPr>
          <w:rFonts w:ascii="Times New Roman" w:hAnsi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A0342">
        <w:rPr>
          <w:rFonts w:ascii="Times New Roman" w:hAnsi="Times New Roman"/>
          <w:sz w:val="28"/>
          <w:szCs w:val="28"/>
        </w:rPr>
        <w:t>(раздел II, пункт 10);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17.12.2010 №1897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федерального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0342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17.05.2012 №413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Об утверждении федерального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образовательного стандарта среднего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C80371" w:rsidRPr="00CF3A0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</w:t>
      </w:r>
      <w:r w:rsidRPr="00CF3A02">
        <w:rPr>
          <w:rFonts w:ascii="Times New Roman" w:hAnsi="Times New Roman"/>
          <w:sz w:val="28"/>
          <w:szCs w:val="28"/>
        </w:rPr>
        <w:t>и Министерства просвещения Российской Федерации «Об</w:t>
      </w:r>
      <w:r>
        <w:rPr>
          <w:rFonts w:ascii="Times New Roman" w:hAnsi="Times New Roman"/>
          <w:sz w:val="28"/>
          <w:szCs w:val="28"/>
        </w:rPr>
        <w:t> </w:t>
      </w:r>
      <w:r w:rsidRPr="00CF3A02">
        <w:rPr>
          <w:rFonts w:ascii="Times New Roman" w:hAnsi="Times New Roman"/>
          <w:sz w:val="28"/>
          <w:szCs w:val="28"/>
        </w:rPr>
        <w:t>организации образовательного процесса в 2019/20 учебном году в условиях профилактики и предотвращения распространения новой коронави</w:t>
      </w:r>
      <w:r>
        <w:rPr>
          <w:rFonts w:ascii="Times New Roman" w:hAnsi="Times New Roman"/>
          <w:sz w:val="28"/>
          <w:szCs w:val="28"/>
        </w:rPr>
        <w:t xml:space="preserve">русной инфекции в организациях, </w:t>
      </w:r>
      <w:r w:rsidRPr="00CF3A02">
        <w:rPr>
          <w:rFonts w:ascii="Times New Roman" w:hAnsi="Times New Roman"/>
          <w:sz w:val="28"/>
          <w:szCs w:val="28"/>
        </w:rPr>
        <w:t xml:space="preserve">реализующих основные образовательные программы дошкольного и общего образования» (Приложение №1 к письму Минпросвещения России от 08.04.2020 №ГД-161/04). </w:t>
      </w:r>
    </w:p>
    <w:p w:rsidR="00C80371" w:rsidRPr="00CF3A0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A02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CF3A02">
        <w:rPr>
          <w:rFonts w:ascii="Times New Roman" w:hAnsi="Times New Roman"/>
          <w:sz w:val="28"/>
          <w:szCs w:val="28"/>
        </w:rPr>
        <w:t xml:space="preserve">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19.03.2020. 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</w:t>
      </w:r>
      <w:r w:rsidRPr="00CF539F">
        <w:rPr>
          <w:rFonts w:ascii="Times New Roman" w:hAnsi="Times New Roman"/>
          <w:sz w:val="28"/>
          <w:szCs w:val="28"/>
        </w:rPr>
        <w:t xml:space="preserve"> Департамента образования и науки города Севастополя от 15.04.2020 № 391-П «О порядке окончания 2019–2020 учебного года в общеобразовательных учреждениях города Севастополя».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Мероприятия по преодолению отставания при реализации рабочих программ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/>
          <w:sz w:val="28"/>
          <w:szCs w:val="28"/>
        </w:rPr>
        <w:t>включают три направления:</w:t>
      </w:r>
    </w:p>
    <w:p w:rsidR="00C80371" w:rsidRPr="002A45FC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A45FC">
        <w:rPr>
          <w:rFonts w:ascii="Times New Roman" w:hAnsi="Times New Roman"/>
          <w:sz w:val="28"/>
          <w:szCs w:val="28"/>
        </w:rPr>
        <w:t>- мо</w:t>
      </w:r>
      <w:r>
        <w:rPr>
          <w:rFonts w:ascii="Times New Roman" w:hAnsi="Times New Roman"/>
          <w:sz w:val="28"/>
          <w:szCs w:val="28"/>
        </w:rPr>
        <w:t>ниторинг реализации рабочих прогр</w:t>
      </w:r>
      <w:r w:rsidRPr="002A45FC">
        <w:rPr>
          <w:rFonts w:ascii="Times New Roman" w:hAnsi="Times New Roman"/>
          <w:sz w:val="28"/>
          <w:szCs w:val="28"/>
        </w:rPr>
        <w:t>амм в соответствии с учебным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5FC">
        <w:rPr>
          <w:rFonts w:ascii="Times New Roman" w:hAnsi="Times New Roman"/>
          <w:sz w:val="28"/>
          <w:szCs w:val="28"/>
        </w:rPr>
        <w:t>планом и календарным учебным графиком;</w:t>
      </w:r>
    </w:p>
    <w:p w:rsidR="00C80371" w:rsidRPr="002A45FC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A45FC">
        <w:rPr>
          <w:rFonts w:ascii="Times New Roman" w:hAnsi="Times New Roman"/>
          <w:sz w:val="28"/>
          <w:szCs w:val="28"/>
        </w:rPr>
        <w:t>- коррекция рабочих программ учебных предметов;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A45FC">
        <w:rPr>
          <w:rFonts w:ascii="Times New Roman" w:hAnsi="Times New Roman"/>
          <w:sz w:val="28"/>
          <w:szCs w:val="28"/>
        </w:rPr>
        <w:t>-</w:t>
      </w:r>
      <w:r w:rsidRPr="006A0342">
        <w:rPr>
          <w:rFonts w:ascii="Times New Roman" w:hAnsi="Times New Roman"/>
          <w:sz w:val="28"/>
          <w:szCs w:val="28"/>
        </w:rPr>
        <w:t xml:space="preserve"> планирование и реализация мероприятий по преодолению отставания.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2A45FC">
        <w:rPr>
          <w:rFonts w:ascii="Times New Roman" w:hAnsi="Times New Roman"/>
          <w:b/>
          <w:sz w:val="28"/>
          <w:szCs w:val="28"/>
        </w:rPr>
        <w:t>1.Мониторинг реализации рабочих программ</w:t>
      </w:r>
    </w:p>
    <w:p w:rsidR="00C80371" w:rsidRPr="002A45FC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1.1. В соответствии с п.7 ст. 28 Федерального закона от 29.12.2012 №273-Ф3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 w:rsidRPr="00357060">
        <w:rPr>
          <w:rFonts w:ascii="Times New Roman" w:hAnsi="Times New Roman"/>
          <w:sz w:val="28"/>
          <w:szCs w:val="28"/>
        </w:rPr>
        <w:t>образовательная организация</w:t>
      </w:r>
      <w:r w:rsidRPr="006A0342">
        <w:rPr>
          <w:rFonts w:ascii="Times New Roman" w:hAnsi="Times New Roman"/>
          <w:sz w:val="28"/>
          <w:szCs w:val="28"/>
        </w:rPr>
        <w:t xml:space="preserve">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ответственность за невыполнение в полном объеме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в соответствии с учебным планом.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1.2. Согласно требованиям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(раздел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характеристики должностей работников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),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приказом Минздравсоцразвития России от 26.08.2010 №761н, </w:t>
      </w:r>
      <w:r w:rsidRPr="00357060">
        <w:rPr>
          <w:rFonts w:ascii="Times New Roman" w:hAnsi="Times New Roman"/>
          <w:b/>
          <w:bCs/>
          <w:sz w:val="28"/>
          <w:szCs w:val="28"/>
        </w:rPr>
        <w:t>заместитель директора по учебно-воспитательной работе</w:t>
      </w:r>
      <w:r w:rsidRPr="00E46FA3">
        <w:rPr>
          <w:rFonts w:ascii="Times New Roman" w:hAnsi="Times New Roman"/>
          <w:bCs/>
          <w:sz w:val="28"/>
          <w:szCs w:val="28"/>
        </w:rPr>
        <w:t xml:space="preserve"> </w:t>
      </w:r>
      <w:r w:rsidRPr="00E46FA3">
        <w:rPr>
          <w:rFonts w:ascii="Times New Roman" w:hAnsi="Times New Roman"/>
          <w:sz w:val="28"/>
          <w:szCs w:val="28"/>
        </w:rPr>
        <w:t>осуществляет</w:t>
      </w:r>
      <w:r w:rsidRPr="006A0342">
        <w:rPr>
          <w:rFonts w:ascii="Times New Roman" w:hAnsi="Times New Roman"/>
          <w:sz w:val="28"/>
          <w:szCs w:val="28"/>
        </w:rPr>
        <w:t xml:space="preserve"> 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качеством учебно-воспитательного процесса, объективностью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результатов образовательной деятельности обучающихся, обеспечением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подготовки обучающихся, соответствующего требованиям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ного образовательного стандарта.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Контроль </w:t>
      </w:r>
      <w:r w:rsidRPr="006A0342">
        <w:rPr>
          <w:rFonts w:ascii="Times New Roman" w:hAnsi="Times New Roman"/>
          <w:sz w:val="28"/>
          <w:szCs w:val="28"/>
        </w:rPr>
        <w:t>за выполнением учебного плана, календарного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графика,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</w:t>
      </w:r>
      <w:r w:rsidRPr="006A0342">
        <w:rPr>
          <w:rFonts w:ascii="Times New Roman" w:hAnsi="Times New Roman"/>
          <w:sz w:val="28"/>
          <w:szCs w:val="28"/>
        </w:rPr>
        <w:t>, соответствия записей, внесенных учителями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классные</w:t>
      </w:r>
      <w:r>
        <w:rPr>
          <w:rFonts w:ascii="Times New Roman" w:hAnsi="Times New Roman"/>
          <w:sz w:val="28"/>
          <w:szCs w:val="28"/>
        </w:rPr>
        <w:t xml:space="preserve">, электронные </w:t>
      </w:r>
      <w:r w:rsidRPr="006A0342">
        <w:rPr>
          <w:rFonts w:ascii="Times New Roman" w:hAnsi="Times New Roman"/>
          <w:sz w:val="28"/>
          <w:szCs w:val="28"/>
        </w:rPr>
        <w:t xml:space="preserve">журналы, содержанию рабочих программ </w:t>
      </w:r>
      <w:r>
        <w:rPr>
          <w:rFonts w:ascii="Times New Roman" w:hAnsi="Times New Roman"/>
          <w:sz w:val="28"/>
          <w:szCs w:val="28"/>
        </w:rPr>
        <w:t xml:space="preserve">учебных предметов (поурочно-тематическое планирование) </w:t>
      </w:r>
      <w:r w:rsidRPr="006A0342">
        <w:rPr>
          <w:rFonts w:ascii="Times New Roman" w:hAnsi="Times New Roman"/>
          <w:sz w:val="28"/>
          <w:szCs w:val="28"/>
        </w:rPr>
        <w:t>осуществляется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каждого учебного периода.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1.4. По результатам проверки заместитель директора по учебно-воспитательной работе составляет сводную таблицу, в которую 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информацию о количестве планируемых и фактически проведенных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причинах невыполнения рабочей программы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, необходимости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</w:t>
      </w:r>
      <w:r w:rsidRPr="006A0342">
        <w:rPr>
          <w:rFonts w:ascii="Times New Roman" w:hAnsi="Times New Roman"/>
          <w:sz w:val="28"/>
          <w:szCs w:val="28"/>
        </w:rPr>
        <w:t xml:space="preserve">а месяц до окончания учебного года </w:t>
      </w:r>
      <w:r>
        <w:rPr>
          <w:rFonts w:ascii="Times New Roman" w:hAnsi="Times New Roman"/>
          <w:sz w:val="28"/>
          <w:szCs w:val="28"/>
        </w:rPr>
        <w:t xml:space="preserve">(до 25 апреля) </w:t>
      </w:r>
      <w:r w:rsidRPr="006A0342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мониторинг выполнения рабочих программ по математике</w:t>
      </w:r>
      <w:r w:rsidRPr="006A0342">
        <w:rPr>
          <w:rFonts w:ascii="Times New Roman" w:hAnsi="Times New Roman"/>
          <w:sz w:val="28"/>
          <w:szCs w:val="28"/>
        </w:rPr>
        <w:t>. По итогам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проводится их окончательная корректировка.</w:t>
      </w:r>
    </w:p>
    <w:p w:rsidR="00C80371" w:rsidRPr="006F5556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внесения корректив в </w:t>
      </w:r>
      <w:r w:rsidRPr="006A0342">
        <w:rPr>
          <w:rFonts w:ascii="Times New Roman" w:hAnsi="Times New Roman"/>
          <w:b/>
          <w:bCs/>
          <w:sz w:val="28"/>
          <w:szCs w:val="28"/>
        </w:rPr>
        <w:t>рабочи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E3C47">
        <w:rPr>
          <w:rFonts w:ascii="Times New Roman" w:hAnsi="Times New Roman"/>
          <w:bCs/>
          <w:sz w:val="28"/>
          <w:szCs w:val="28"/>
        </w:rPr>
        <w:t xml:space="preserve">2.1. </w:t>
      </w:r>
      <w:r w:rsidRPr="006A0342">
        <w:rPr>
          <w:rFonts w:ascii="Times New Roman" w:hAnsi="Times New Roman"/>
          <w:sz w:val="28"/>
          <w:szCs w:val="28"/>
        </w:rPr>
        <w:t>При необходимости корректировки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аммы,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решения методического объединения (совещания при директоре,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методического совета, малого педсовета, и т.п.)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издает приказ о корректировке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 указанием способа</w:t>
      </w:r>
      <w:r>
        <w:rPr>
          <w:rFonts w:ascii="Times New Roman" w:hAnsi="Times New Roman"/>
          <w:sz w:val="28"/>
          <w:szCs w:val="28"/>
        </w:rPr>
        <w:t xml:space="preserve"> коррекции.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A0342">
        <w:rPr>
          <w:rFonts w:ascii="Times New Roman" w:hAnsi="Times New Roman"/>
          <w:sz w:val="28"/>
          <w:szCs w:val="28"/>
        </w:rPr>
        <w:t>. Данный приказ является основанием для внесения учителем записи в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и начала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мероприятий по преодолению отставания по освоению содержания образования</w:t>
      </w:r>
      <w:r>
        <w:rPr>
          <w:rFonts w:ascii="Times New Roman" w:hAnsi="Times New Roman"/>
          <w:sz w:val="28"/>
          <w:szCs w:val="28"/>
        </w:rPr>
        <w:t xml:space="preserve"> при реализации рабочей программы.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A0342">
        <w:rPr>
          <w:rFonts w:ascii="Times New Roman" w:hAnsi="Times New Roman"/>
          <w:sz w:val="28"/>
          <w:szCs w:val="28"/>
        </w:rPr>
        <w:t>. Факт проведения компенсационных мероприятий учитель фиксирует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афе листа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A0342">
        <w:rPr>
          <w:rFonts w:ascii="Times New Roman" w:hAnsi="Times New Roman"/>
          <w:sz w:val="28"/>
          <w:szCs w:val="28"/>
        </w:rPr>
        <w:t>. При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следует изменить количество часов,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отводимых </w:t>
      </w:r>
      <w:r>
        <w:rPr>
          <w:rFonts w:ascii="Times New Roman" w:hAnsi="Times New Roman"/>
          <w:sz w:val="28"/>
          <w:szCs w:val="28"/>
        </w:rPr>
        <w:t>на</w:t>
      </w:r>
      <w:r w:rsidRPr="006A0342">
        <w:rPr>
          <w:rFonts w:ascii="Times New Roman" w:hAnsi="Times New Roman"/>
          <w:sz w:val="28"/>
          <w:szCs w:val="28"/>
        </w:rPr>
        <w:t xml:space="preserve"> изучение раздела (темы) учебного предмета курса,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(модуля). 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>Не допускается уменьшение объема часов за счет полного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исключения раздела (темы) из рабочей программы. 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0342">
        <w:rPr>
          <w:rFonts w:ascii="Times New Roman" w:hAnsi="Times New Roman"/>
          <w:sz w:val="28"/>
          <w:szCs w:val="28"/>
        </w:rPr>
        <w:t>Корректировка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должна обеспечить прохождение учебной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>
        <w:rPr>
          <w:rFonts w:ascii="Times New Roman" w:hAnsi="Times New Roman"/>
          <w:sz w:val="28"/>
          <w:szCs w:val="28"/>
        </w:rPr>
        <w:t>учебного предмета и выполнение</w:t>
      </w:r>
      <w:r w:rsidRPr="006A0342">
        <w:rPr>
          <w:rFonts w:ascii="Times New Roman" w:hAnsi="Times New Roman"/>
          <w:sz w:val="28"/>
          <w:szCs w:val="28"/>
        </w:rPr>
        <w:t xml:space="preserve"> практической части </w:t>
      </w:r>
      <w:r w:rsidRPr="006A0342">
        <w:rPr>
          <w:rFonts w:ascii="Times New Roman" w:hAnsi="Times New Roman"/>
          <w:sz w:val="28"/>
          <w:szCs w:val="28"/>
          <w:u w:val="single"/>
        </w:rPr>
        <w:t>качественно и в полном объеме.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A0342">
        <w:rPr>
          <w:rFonts w:ascii="Times New Roman" w:hAnsi="Times New Roman"/>
          <w:b/>
          <w:bCs/>
          <w:sz w:val="28"/>
          <w:szCs w:val="28"/>
        </w:rPr>
        <w:t>. Реализация плана мероприятий по преодолению отставаний при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b/>
          <w:bCs/>
          <w:sz w:val="28"/>
          <w:szCs w:val="28"/>
        </w:rPr>
        <w:t>реализации рабочих программ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z w:val="28"/>
          <w:szCs w:val="28"/>
        </w:rPr>
        <w:t xml:space="preserve">по математике </w:t>
      </w:r>
      <w:r w:rsidRPr="006A0342">
        <w:rPr>
          <w:rFonts w:ascii="Times New Roman" w:hAnsi="Times New Roman"/>
          <w:sz w:val="28"/>
          <w:szCs w:val="28"/>
        </w:rPr>
        <w:t>с целью ликвидации отставания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освоению содержания</w:t>
      </w:r>
      <w:r>
        <w:rPr>
          <w:rFonts w:ascii="Times New Roman" w:hAnsi="Times New Roman"/>
          <w:sz w:val="28"/>
          <w:szCs w:val="28"/>
        </w:rPr>
        <w:t xml:space="preserve"> образования учебного предмета </w:t>
      </w:r>
      <w:r w:rsidRPr="006A0342">
        <w:rPr>
          <w:rFonts w:ascii="Times New Roman" w:hAnsi="Times New Roman"/>
          <w:sz w:val="28"/>
          <w:szCs w:val="28"/>
        </w:rPr>
        <w:t>может быть осуществлена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следующими способами: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использованием резервных часов, предусмотренных для повторения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обобщения по разделам (темам) содержания образования;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слиянием близких по содержанию тем уроков;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укрупнением дидактических единиц по предмету;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организацией блочно-модульной технологии подачи учебного материала;</w:t>
      </w:r>
    </w:p>
    <w:p w:rsidR="00C80371" w:rsidRPr="006A0342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предоставлением об</w:t>
      </w:r>
      <w:r w:rsidRPr="006A034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A0342">
        <w:rPr>
          <w:rFonts w:ascii="Times New Roman" w:hAnsi="Times New Roman"/>
          <w:sz w:val="28"/>
          <w:szCs w:val="28"/>
        </w:rPr>
        <w:t>щимся права на изучение части учебного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самостоятельно с последующим осуществлением контроля их работы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форме написания сообщения, реферата, подготовки презентации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т.п.;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A0342">
        <w:rPr>
          <w:rFonts w:ascii="Times New Roman" w:hAnsi="Times New Roman"/>
          <w:sz w:val="28"/>
          <w:szCs w:val="28"/>
        </w:rPr>
        <w:t>использованием телекоммуникационной сети Интернет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дистанционного обучения. При этом элементы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образовательных технологий должны использоваться в порядке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условиях, установленных с</w:t>
      </w:r>
      <w:r>
        <w:rPr>
          <w:rFonts w:ascii="Times New Roman" w:hAnsi="Times New Roman"/>
          <w:sz w:val="28"/>
          <w:szCs w:val="28"/>
        </w:rPr>
        <w:t>т.16 Федерального закона от 29.</w:t>
      </w:r>
      <w:r w:rsidRPr="006A0342">
        <w:rPr>
          <w:rFonts w:ascii="Times New Roman" w:hAnsi="Times New Roman"/>
          <w:sz w:val="28"/>
          <w:szCs w:val="28"/>
        </w:rPr>
        <w:t>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№273-ФЗ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и 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применения организациями, осуществляющими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деятельность, электронного обучения, дистанционных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технологий при реализации образовательных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приказом Миноб</w:t>
      </w:r>
      <w:r>
        <w:rPr>
          <w:rFonts w:ascii="Times New Roman" w:hAnsi="Times New Roman"/>
          <w:sz w:val="28"/>
          <w:szCs w:val="28"/>
        </w:rPr>
        <w:t xml:space="preserve">рнауки России от 09.01.2014 №02, а также </w:t>
      </w:r>
      <w:r w:rsidRPr="00B27875">
        <w:rPr>
          <w:rFonts w:ascii="Times New Roman" w:hAnsi="Times New Roman"/>
          <w:sz w:val="28"/>
          <w:szCs w:val="28"/>
        </w:rPr>
        <w:t xml:space="preserve">Рекомендациями Министерства просвещения Российской Федерации «Об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</w:t>
      </w:r>
      <w:r>
        <w:rPr>
          <w:rFonts w:ascii="Times New Roman" w:hAnsi="Times New Roman"/>
          <w:sz w:val="28"/>
          <w:szCs w:val="28"/>
        </w:rPr>
        <w:t xml:space="preserve">организациях, </w:t>
      </w:r>
      <w:r w:rsidRPr="00B27875">
        <w:rPr>
          <w:rFonts w:ascii="Times New Roman" w:hAnsi="Times New Roman"/>
          <w:sz w:val="28"/>
          <w:szCs w:val="28"/>
        </w:rPr>
        <w:t>реализующих основные образовательные программы дошкольного и общего образования» (Приложение №1 к письму Минпросвещения России от 08.04.2020 №ГД-161/04).</w:t>
      </w:r>
    </w:p>
    <w:p w:rsidR="00C80371" w:rsidRPr="00DB2EB4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B2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Корректировка рабочей программы должна обеспечить прохождение учебной программы и выполнение ее практической части качественно и в полном объеме.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D7746">
        <w:rPr>
          <w:rFonts w:ascii="Times New Roman" w:hAnsi="Times New Roman"/>
          <w:iCs/>
          <w:sz w:val="28"/>
          <w:szCs w:val="28"/>
        </w:rPr>
        <w:t xml:space="preserve">Вариант корректировки рабочей программы по </w:t>
      </w:r>
      <w:r>
        <w:rPr>
          <w:rFonts w:ascii="Times New Roman" w:hAnsi="Times New Roman"/>
          <w:iCs/>
          <w:sz w:val="28"/>
          <w:szCs w:val="28"/>
        </w:rPr>
        <w:t>математике</w:t>
      </w:r>
    </w:p>
    <w:p w:rsidR="00C80371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441"/>
        <w:gridCol w:w="1430"/>
        <w:gridCol w:w="1447"/>
        <w:gridCol w:w="1748"/>
        <w:gridCol w:w="2032"/>
        <w:gridCol w:w="1448"/>
      </w:tblGrid>
      <w:tr w:rsidR="00C80371" w:rsidRPr="000303A3" w:rsidTr="000303A3">
        <w:tc>
          <w:tcPr>
            <w:tcW w:w="594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Причина корректировки</w:t>
            </w: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3A3">
              <w:rPr>
                <w:rFonts w:ascii="Times New Roman" w:hAnsi="Times New Roman"/>
                <w:iCs/>
                <w:sz w:val="24"/>
                <w:szCs w:val="24"/>
              </w:rPr>
              <w:t>Дата проведения по факту</w:t>
            </w:r>
          </w:p>
        </w:tc>
      </w:tr>
      <w:tr w:rsidR="00C80371" w:rsidRPr="000303A3" w:rsidTr="000303A3">
        <w:tc>
          <w:tcPr>
            <w:tcW w:w="594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80371" w:rsidRPr="000303A3" w:rsidTr="000303A3">
        <w:tc>
          <w:tcPr>
            <w:tcW w:w="594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80371" w:rsidRPr="000303A3" w:rsidTr="000303A3">
        <w:tc>
          <w:tcPr>
            <w:tcW w:w="594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80371" w:rsidRPr="000303A3" w:rsidTr="000303A3">
        <w:tc>
          <w:tcPr>
            <w:tcW w:w="594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8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9" w:type="dxa"/>
          </w:tcPr>
          <w:p w:rsidR="00C80371" w:rsidRPr="000303A3" w:rsidRDefault="00C80371" w:rsidP="005E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C80371" w:rsidRDefault="00C80371" w:rsidP="005E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C80371" w:rsidRDefault="00C80371" w:rsidP="005E3C47">
      <w:pPr>
        <w:pStyle w:val="FootnoteText"/>
        <w:rPr>
          <w:iCs/>
          <w:sz w:val="28"/>
          <w:szCs w:val="28"/>
        </w:rPr>
      </w:pPr>
      <w:r w:rsidRPr="006A0342">
        <w:rPr>
          <w:i/>
          <w:iCs/>
          <w:sz w:val="28"/>
          <w:szCs w:val="28"/>
        </w:rPr>
        <w:t xml:space="preserve">Примечание: </w:t>
      </w:r>
      <w:r w:rsidRPr="00A72E84">
        <w:rPr>
          <w:i/>
          <w:sz w:val="28"/>
          <w:szCs w:val="28"/>
        </w:rPr>
        <w:t>для выполнения учебной программы в первую очередь необходимо использовать резервные часы.</w:t>
      </w:r>
    </w:p>
    <w:sectPr w:rsidR="00C80371" w:rsidSect="005E3C47">
      <w:pgSz w:w="11906" w:h="16838"/>
      <w:pgMar w:top="1078" w:right="850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342"/>
    <w:rsid w:val="000122BD"/>
    <w:rsid w:val="00016FA1"/>
    <w:rsid w:val="00021E4F"/>
    <w:rsid w:val="000303A3"/>
    <w:rsid w:val="000A68ED"/>
    <w:rsid w:val="00147020"/>
    <w:rsid w:val="001C01EC"/>
    <w:rsid w:val="00283110"/>
    <w:rsid w:val="002A079C"/>
    <w:rsid w:val="002A45FC"/>
    <w:rsid w:val="00354A94"/>
    <w:rsid w:val="00357060"/>
    <w:rsid w:val="0036000B"/>
    <w:rsid w:val="00391B3E"/>
    <w:rsid w:val="00392644"/>
    <w:rsid w:val="0039429F"/>
    <w:rsid w:val="003F6953"/>
    <w:rsid w:val="004A3F24"/>
    <w:rsid w:val="004B47F5"/>
    <w:rsid w:val="00562A45"/>
    <w:rsid w:val="00575302"/>
    <w:rsid w:val="005B2927"/>
    <w:rsid w:val="005D61C0"/>
    <w:rsid w:val="005E3C47"/>
    <w:rsid w:val="006253DC"/>
    <w:rsid w:val="006315D6"/>
    <w:rsid w:val="006432D1"/>
    <w:rsid w:val="006464D2"/>
    <w:rsid w:val="00647314"/>
    <w:rsid w:val="006A0342"/>
    <w:rsid w:val="006F3934"/>
    <w:rsid w:val="006F5556"/>
    <w:rsid w:val="007231C2"/>
    <w:rsid w:val="007D08D4"/>
    <w:rsid w:val="00883EBD"/>
    <w:rsid w:val="0091724D"/>
    <w:rsid w:val="00955A74"/>
    <w:rsid w:val="009A6015"/>
    <w:rsid w:val="009B4F7A"/>
    <w:rsid w:val="00A72E84"/>
    <w:rsid w:val="00A86D27"/>
    <w:rsid w:val="00AD653C"/>
    <w:rsid w:val="00AD7746"/>
    <w:rsid w:val="00B27875"/>
    <w:rsid w:val="00B44C58"/>
    <w:rsid w:val="00B45A36"/>
    <w:rsid w:val="00B51E86"/>
    <w:rsid w:val="00BE468E"/>
    <w:rsid w:val="00C13078"/>
    <w:rsid w:val="00C21BB6"/>
    <w:rsid w:val="00C61FA1"/>
    <w:rsid w:val="00C80371"/>
    <w:rsid w:val="00CF3A02"/>
    <w:rsid w:val="00CF539F"/>
    <w:rsid w:val="00D63749"/>
    <w:rsid w:val="00DB2EB4"/>
    <w:rsid w:val="00E05C7F"/>
    <w:rsid w:val="00E46FA3"/>
    <w:rsid w:val="00E52A2C"/>
    <w:rsid w:val="00F80930"/>
    <w:rsid w:val="00FC7EE3"/>
    <w:rsid w:val="00FE5851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1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5B292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rsid w:val="00D637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374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E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72E8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2E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1145</Words>
  <Characters>6529</Characters>
  <Application>Microsoft Office Outlook</Application>
  <DocSecurity>0</DocSecurity>
  <Lines>0</Lines>
  <Paragraphs>0</Paragraphs>
  <ScaleCrop>false</ScaleCrop>
  <Company>school-238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52-1</dc:creator>
  <cp:keywords/>
  <dc:description/>
  <cp:lastModifiedBy>Admin</cp:lastModifiedBy>
  <cp:revision>6</cp:revision>
  <cp:lastPrinted>2018-01-18T07:51:00Z</cp:lastPrinted>
  <dcterms:created xsi:type="dcterms:W3CDTF">2020-04-23T08:27:00Z</dcterms:created>
  <dcterms:modified xsi:type="dcterms:W3CDTF">2020-04-28T07:08:00Z</dcterms:modified>
</cp:coreProperties>
</file>